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54A" w:rsidRPr="008B5277" w:rsidRDefault="00C6554A" w:rsidP="00C6554A">
      <w:pPr>
        <w:pStyle w:val="Foto"/>
      </w:pPr>
    </w:p>
    <w:p w:rsidR="00C6554A" w:rsidRDefault="00FA3284" w:rsidP="00C6554A">
      <w:pPr>
        <w:pStyle w:val="Titolo"/>
      </w:pPr>
      <w:r w:rsidRPr="008B5277">
        <w:rPr>
          <w:noProof/>
          <w:lang w:eastAsia="it-IT"/>
        </w:rPr>
        <w:drawing>
          <wp:inline distT="0" distB="0" distL="0" distR="0" wp14:anchorId="089634ED" wp14:editId="057923F8">
            <wp:extent cx="5114925" cy="2110105"/>
            <wp:effectExtent l="0" t="0" r="9525" b="4445"/>
            <wp:docPr id="2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905" cy="2110509"/>
                    </a:xfrm>
                    <a:prstGeom prst="rect">
                      <a:avLst/>
                    </a:prstGeom>
                    <a:noFill/>
                    <a:ln w="254000" cap="rnd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FA3284" w:rsidRDefault="00FA3284" w:rsidP="00C6554A">
      <w:pPr>
        <w:pStyle w:val="Sottotitolo"/>
      </w:pPr>
    </w:p>
    <w:p w:rsidR="00FA3284" w:rsidRDefault="00FA3284" w:rsidP="00FA3284">
      <w:pPr>
        <w:pStyle w:val="Titolo"/>
        <w:rPr>
          <w:color w:val="FF0000"/>
        </w:rPr>
      </w:pPr>
      <w:r w:rsidRPr="00FA3284">
        <w:rPr>
          <w:color w:val="FF0000"/>
        </w:rPr>
        <w:t>PROGETTO</w:t>
      </w:r>
    </w:p>
    <w:p w:rsidR="00C6554A" w:rsidRPr="00FA3284" w:rsidRDefault="00FA3284" w:rsidP="00FA3284">
      <w:pPr>
        <w:pStyle w:val="Titolo"/>
        <w:rPr>
          <w:color w:val="FF0000"/>
        </w:rPr>
      </w:pPr>
      <w:r w:rsidRPr="00FA3284">
        <w:rPr>
          <w:color w:val="FF0000"/>
        </w:rPr>
        <w:t xml:space="preserve"> </w:t>
      </w:r>
    </w:p>
    <w:p w:rsidR="00FA3284" w:rsidRPr="00FA3284" w:rsidRDefault="00FA3284" w:rsidP="00FA3284">
      <w:pPr>
        <w:pStyle w:val="Titolo"/>
        <w:rPr>
          <w:color w:val="FF0000"/>
        </w:rPr>
      </w:pPr>
      <w:r w:rsidRPr="00FA3284">
        <w:rPr>
          <w:color w:val="FF0000"/>
        </w:rPr>
        <w:t>PARLO CON TE</w:t>
      </w:r>
    </w:p>
    <w:p w:rsidR="00FA3284" w:rsidRDefault="00FA3284" w:rsidP="00C6554A">
      <w:pPr>
        <w:pStyle w:val="Informazionidicontatto"/>
      </w:pPr>
    </w:p>
    <w:p w:rsidR="00C6554A" w:rsidRPr="00FA3284" w:rsidRDefault="00FF66D3" w:rsidP="00C6554A">
      <w:pPr>
        <w:pStyle w:val="Informazionidicontatto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743450" cy="2514600"/>
            <wp:effectExtent l="0" t="0" r="0" b="0"/>
            <wp:wrapTight wrapText="bothSides">
              <wp:wrapPolygon edited="0">
                <wp:start x="0" y="0"/>
                <wp:lineTo x="0" y="21436"/>
                <wp:lineTo x="21513" y="21436"/>
                <wp:lineTo x="21513" y="0"/>
                <wp:lineTo x="0" y="0"/>
              </wp:wrapPolygon>
            </wp:wrapTight>
            <wp:docPr id="3" name="Immagine 3" descr="Risultati immagini per immagini b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immagini bel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284" w:rsidRPr="00FA3284">
        <w:rPr>
          <w:rFonts w:ascii="Times New Roman" w:hAnsi="Times New Roman" w:cs="Times New Roman"/>
          <w:sz w:val="40"/>
          <w:szCs w:val="40"/>
        </w:rPr>
        <w:t>Novembre 2018</w:t>
      </w:r>
      <w:r w:rsidR="00C6554A" w:rsidRPr="00FA3284">
        <w:rPr>
          <w:rFonts w:ascii="Times New Roman" w:hAnsi="Times New Roman" w:cs="Times New Roman"/>
          <w:sz w:val="40"/>
          <w:szCs w:val="40"/>
          <w:lang w:bidi="it-IT"/>
        </w:rPr>
        <w:br w:type="page"/>
      </w:r>
      <w:bookmarkStart w:id="0" w:name="_GoBack"/>
      <w:bookmarkEnd w:id="0"/>
    </w:p>
    <w:p w:rsidR="002C74C0" w:rsidRDefault="005B73CB" w:rsidP="00F26996">
      <w:pPr>
        <w:jc w:val="both"/>
      </w:pPr>
    </w:p>
    <w:p w:rsidR="00807AE4" w:rsidRDefault="00807AE4" w:rsidP="00F26996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La comunicazione, nella sua forma </w:t>
      </w:r>
      <w:proofErr w:type="spellStart"/>
      <w:r>
        <w:rPr>
          <w:rFonts w:ascii="Times New Roman" w:hAnsi="Times New Roman" w:cs="Times New Roman"/>
          <w:sz w:val="40"/>
          <w:szCs w:val="40"/>
        </w:rPr>
        <w:t>piu’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completa,</w:t>
      </w:r>
      <w:r w:rsidR="00B01FDB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interna ed </w:t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esterna,non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sempre viene attuata nel migliore dei modi, e </w:t>
      </w:r>
      <w:proofErr w:type="spellStart"/>
      <w:r>
        <w:rPr>
          <w:rFonts w:ascii="Times New Roman" w:hAnsi="Times New Roman" w:cs="Times New Roman"/>
          <w:sz w:val="40"/>
          <w:szCs w:val="40"/>
        </w:rPr>
        <w:t>cio’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non va a vantaggio dell’Associazione, che ha sempre nuovi obbiettivi da raggiungere e nuovi partner con cui confrontarsi.</w:t>
      </w:r>
    </w:p>
    <w:p w:rsidR="00807AE4" w:rsidRDefault="00807AE4" w:rsidP="00F26996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E’ importante, soprattutto che i Presidenti ed i componenti i Direttivi delle AVO, siano in grado di dialogare tra loro e con i volontari,</w:t>
      </w:r>
      <w:r w:rsidR="00B01FD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01FDB">
        <w:rPr>
          <w:rFonts w:ascii="Times New Roman" w:hAnsi="Times New Roman" w:cs="Times New Roman"/>
          <w:sz w:val="40"/>
          <w:szCs w:val="40"/>
        </w:rPr>
        <w:t>affinche</w:t>
      </w:r>
      <w:proofErr w:type="spellEnd"/>
      <w:r w:rsidR="00B01FDB">
        <w:rPr>
          <w:rFonts w:ascii="Times New Roman" w:hAnsi="Times New Roman" w:cs="Times New Roman"/>
          <w:sz w:val="40"/>
          <w:szCs w:val="40"/>
        </w:rPr>
        <w:t xml:space="preserve">’ le azioni risultino </w:t>
      </w:r>
      <w:proofErr w:type="spellStart"/>
      <w:r w:rsidR="00B01FDB">
        <w:rPr>
          <w:rFonts w:ascii="Times New Roman" w:hAnsi="Times New Roman" w:cs="Times New Roman"/>
          <w:sz w:val="40"/>
          <w:szCs w:val="40"/>
        </w:rPr>
        <w:t>piu’</w:t>
      </w:r>
      <w:proofErr w:type="spellEnd"/>
      <w:r w:rsidR="00B01FDB">
        <w:rPr>
          <w:rFonts w:ascii="Times New Roman" w:hAnsi="Times New Roman" w:cs="Times New Roman"/>
          <w:sz w:val="40"/>
          <w:szCs w:val="40"/>
        </w:rPr>
        <w:t xml:space="preserve"> efficaci, e l’Associazione acquisti maggiore autorevolezza e sia maggiormente riconosciuta sul territorio.</w:t>
      </w:r>
    </w:p>
    <w:p w:rsidR="00B01FDB" w:rsidRDefault="00B01FDB" w:rsidP="00F26996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I singoli Presidenti e relativi Direttivi, diventano i protagonisti di un percorso di formazione costante, anche con l’ausilio di materiali vari e figure professionali idonee, stimolando l’attuazione di tutte quelle </w:t>
      </w:r>
      <w:proofErr w:type="spellStart"/>
      <w:r>
        <w:rPr>
          <w:rFonts w:ascii="Times New Roman" w:hAnsi="Times New Roman" w:cs="Times New Roman"/>
          <w:sz w:val="40"/>
          <w:szCs w:val="40"/>
        </w:rPr>
        <w:t>modalita’che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possano mettere in relazione l’Associazione, intesa come gruppo dirigente, con i volontari.</w:t>
      </w:r>
    </w:p>
    <w:p w:rsidR="00B01FDB" w:rsidRDefault="00B01FDB" w:rsidP="00F26996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All’interno dei Direttivi si formeranno delle figure che possano occuparsi della comunicazione esterna </w:t>
      </w:r>
      <w:proofErr w:type="gramStart"/>
      <w:r>
        <w:rPr>
          <w:rFonts w:ascii="Times New Roman" w:hAnsi="Times New Roman" w:cs="Times New Roman"/>
          <w:sz w:val="40"/>
          <w:szCs w:val="40"/>
        </w:rPr>
        <w:t>( comunicati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stampa, brochure, locandine, eventi ).</w:t>
      </w:r>
    </w:p>
    <w:p w:rsidR="00B01FDB" w:rsidRDefault="00B01FDB" w:rsidP="00F26996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Inoltre, stimolare la collaborazione con altre </w:t>
      </w:r>
      <w:proofErr w:type="spellStart"/>
      <w:r>
        <w:rPr>
          <w:rFonts w:ascii="Times New Roman" w:hAnsi="Times New Roman" w:cs="Times New Roman"/>
          <w:sz w:val="40"/>
          <w:szCs w:val="40"/>
        </w:rPr>
        <w:t>realta’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presenti sui vari territori, per una maggiore veicolazione di esperienze, e condivisione di eventi </w:t>
      </w:r>
      <w:r>
        <w:rPr>
          <w:rFonts w:ascii="Times New Roman" w:hAnsi="Times New Roman" w:cs="Times New Roman"/>
          <w:sz w:val="40"/>
          <w:szCs w:val="40"/>
        </w:rPr>
        <w:lastRenderedPageBreak/>
        <w:t xml:space="preserve">e progetti, pe attuare quella </w:t>
      </w:r>
      <w:proofErr w:type="gramStart"/>
      <w:r>
        <w:rPr>
          <w:rFonts w:ascii="Times New Roman" w:hAnsi="Times New Roman" w:cs="Times New Roman"/>
          <w:sz w:val="40"/>
          <w:szCs w:val="40"/>
        </w:rPr>
        <w:t>“ rete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“ </w:t>
      </w:r>
      <w:proofErr w:type="spellStart"/>
      <w:r>
        <w:rPr>
          <w:rFonts w:ascii="Times New Roman" w:hAnsi="Times New Roman" w:cs="Times New Roman"/>
          <w:sz w:val="40"/>
          <w:szCs w:val="40"/>
        </w:rPr>
        <w:t>cosi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importante oggi per una maggiore </w:t>
      </w:r>
      <w:proofErr w:type="spellStart"/>
      <w:r>
        <w:rPr>
          <w:rFonts w:ascii="Times New Roman" w:hAnsi="Times New Roman" w:cs="Times New Roman"/>
          <w:sz w:val="40"/>
          <w:szCs w:val="40"/>
        </w:rPr>
        <w:t>visibilita’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ed efficacia.</w:t>
      </w:r>
    </w:p>
    <w:p w:rsidR="00A679D5" w:rsidRDefault="00A679D5" w:rsidP="00F26996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A679D5" w:rsidRDefault="00A679D5" w:rsidP="00F26996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OBBIETTIVI</w:t>
      </w:r>
    </w:p>
    <w:p w:rsidR="00A679D5" w:rsidRDefault="00A679D5" w:rsidP="00F26996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A679D5" w:rsidRDefault="00A679D5" w:rsidP="00F26996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Il progetto </w:t>
      </w:r>
      <w:proofErr w:type="spellStart"/>
      <w:r>
        <w:rPr>
          <w:rFonts w:ascii="Times New Roman" w:hAnsi="Times New Roman" w:cs="Times New Roman"/>
          <w:sz w:val="40"/>
          <w:szCs w:val="40"/>
        </w:rPr>
        <w:t>e’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pensato per migliorare la </w:t>
      </w:r>
      <w:proofErr w:type="spellStart"/>
      <w:r>
        <w:rPr>
          <w:rFonts w:ascii="Times New Roman" w:hAnsi="Times New Roman" w:cs="Times New Roman"/>
          <w:sz w:val="40"/>
          <w:szCs w:val="40"/>
        </w:rPr>
        <w:t>qualita’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del lavoro svolto dalle AVO Siciliane.</w:t>
      </w:r>
    </w:p>
    <w:p w:rsidR="0078122D" w:rsidRDefault="0078122D" w:rsidP="00F26996">
      <w:pPr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Cio’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che si vuole raggiungere </w:t>
      </w:r>
      <w:proofErr w:type="spellStart"/>
      <w:r>
        <w:rPr>
          <w:rFonts w:ascii="Times New Roman" w:hAnsi="Times New Roman" w:cs="Times New Roman"/>
          <w:sz w:val="40"/>
          <w:szCs w:val="40"/>
        </w:rPr>
        <w:t>e’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avere ai vertici persone non solo motivate ma formate e preparate ad interagire positivamente a tutti i livelli, sia della propria Associazione, che con le altre sedi AVO, con l’AVO </w:t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Regionale,con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Federavo, con le Istituzioni, per ottenere una sempre maggiore rilevanza e partecipazione alla vita sociale, vista la nostra presenza negli Ospedali, Case di Cura, RSA, </w:t>
      </w:r>
      <w:proofErr w:type="spellStart"/>
      <w:r>
        <w:rPr>
          <w:rFonts w:ascii="Times New Roman" w:hAnsi="Times New Roman" w:cs="Times New Roman"/>
          <w:sz w:val="40"/>
          <w:szCs w:val="40"/>
        </w:rPr>
        <w:t>Hospice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:rsidR="00807AE4" w:rsidRDefault="0078122D" w:rsidP="00F26996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Quindi non ci si </w:t>
      </w:r>
      <w:proofErr w:type="spellStart"/>
      <w:r>
        <w:rPr>
          <w:rFonts w:ascii="Times New Roman" w:hAnsi="Times New Roman" w:cs="Times New Roman"/>
          <w:sz w:val="40"/>
          <w:szCs w:val="40"/>
        </w:rPr>
        <w:t>puo’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estraniare dai contesti in cui si opera, ed </w:t>
      </w:r>
      <w:proofErr w:type="spellStart"/>
      <w:r>
        <w:rPr>
          <w:rFonts w:ascii="Times New Roman" w:hAnsi="Times New Roman" w:cs="Times New Roman"/>
          <w:sz w:val="40"/>
          <w:szCs w:val="40"/>
        </w:rPr>
        <w:t>e’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sempre maggiore la </w:t>
      </w:r>
      <w:proofErr w:type="spellStart"/>
      <w:r>
        <w:rPr>
          <w:rFonts w:ascii="Times New Roman" w:hAnsi="Times New Roman" w:cs="Times New Roman"/>
          <w:sz w:val="40"/>
          <w:szCs w:val="40"/>
        </w:rPr>
        <w:t>necessita’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di collaborare con chi questi contesti, organizza e dirige.</w:t>
      </w:r>
    </w:p>
    <w:p w:rsidR="0078122D" w:rsidRDefault="0078122D" w:rsidP="00F26996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Quindi gli scopi del progetto sono:</w:t>
      </w:r>
    </w:p>
    <w:p w:rsidR="0078122D" w:rsidRDefault="0078122D" w:rsidP="00F26996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Far emergere la consapevolezza dei punti deboli </w:t>
      </w:r>
    </w:p>
    <w:p w:rsidR="0078122D" w:rsidRDefault="0078122D" w:rsidP="00F26996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Avviare un percorso di lavoro con ogni singolo Direttivo, per coinvolgere in maniera attiva tutti i componenti</w:t>
      </w:r>
    </w:p>
    <w:p w:rsidR="0078122D" w:rsidRDefault="00271BCB" w:rsidP="00F26996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Sollecitare l’interazione-collaborazione con altre </w:t>
      </w:r>
      <w:proofErr w:type="spellStart"/>
      <w:r>
        <w:rPr>
          <w:rFonts w:ascii="Times New Roman" w:hAnsi="Times New Roman" w:cs="Times New Roman"/>
          <w:sz w:val="40"/>
          <w:szCs w:val="40"/>
        </w:rPr>
        <w:t>realta’</w:t>
      </w:r>
      <w:proofErr w:type="spellEnd"/>
      <w:r>
        <w:rPr>
          <w:rFonts w:ascii="Times New Roman" w:hAnsi="Times New Roman" w:cs="Times New Roman"/>
          <w:sz w:val="40"/>
          <w:szCs w:val="40"/>
        </w:rPr>
        <w:t>, sia AVO nei territori vicini, sia Associazioni che operano in altri ambiti</w:t>
      </w:r>
    </w:p>
    <w:p w:rsidR="00271BCB" w:rsidRDefault="00271BCB" w:rsidP="00F26996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Stimolare la comunicazione tra i vari componenti i Direttivi ed i Presidenti degli stessi, </w:t>
      </w:r>
      <w:proofErr w:type="spellStart"/>
      <w:r>
        <w:rPr>
          <w:rFonts w:ascii="Times New Roman" w:hAnsi="Times New Roman" w:cs="Times New Roman"/>
          <w:sz w:val="40"/>
          <w:szCs w:val="40"/>
        </w:rPr>
        <w:t>nonche</w:t>
      </w:r>
      <w:proofErr w:type="spellEnd"/>
      <w:r>
        <w:rPr>
          <w:rFonts w:ascii="Times New Roman" w:hAnsi="Times New Roman" w:cs="Times New Roman"/>
          <w:sz w:val="40"/>
          <w:szCs w:val="40"/>
        </w:rPr>
        <w:t>’ con l’AVO Regionale</w:t>
      </w:r>
    </w:p>
    <w:p w:rsidR="00271BCB" w:rsidRDefault="00271BCB" w:rsidP="00F26996">
      <w:pPr>
        <w:pStyle w:val="Paragrafoelenco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Beneficieranno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direttamente di queste azioni non solo i componenti i Direttivi ed i Presidenti, ma anche tutti i volontari che da essi dipendono.</w:t>
      </w:r>
    </w:p>
    <w:p w:rsidR="00271BCB" w:rsidRDefault="00271BCB" w:rsidP="00F26996">
      <w:pPr>
        <w:pStyle w:val="Paragrafoelenc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Di conseguenza le azioni svolte da AVO sui territori, diventeranno </w:t>
      </w:r>
      <w:proofErr w:type="spellStart"/>
      <w:r>
        <w:rPr>
          <w:rFonts w:ascii="Times New Roman" w:hAnsi="Times New Roman" w:cs="Times New Roman"/>
          <w:sz w:val="40"/>
          <w:szCs w:val="40"/>
        </w:rPr>
        <w:t>piu’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efficaci, i pazienti godranno di un servizio </w:t>
      </w:r>
      <w:proofErr w:type="spellStart"/>
      <w:r>
        <w:rPr>
          <w:rFonts w:ascii="Times New Roman" w:hAnsi="Times New Roman" w:cs="Times New Roman"/>
          <w:sz w:val="40"/>
          <w:szCs w:val="40"/>
        </w:rPr>
        <w:t>piu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mirato, i rapporti con il personale medico/infermieristico saranno </w:t>
      </w:r>
      <w:proofErr w:type="spellStart"/>
      <w:r>
        <w:rPr>
          <w:rFonts w:ascii="Times New Roman" w:hAnsi="Times New Roman" w:cs="Times New Roman"/>
          <w:sz w:val="40"/>
          <w:szCs w:val="40"/>
        </w:rPr>
        <w:t>piu’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fluidi.</w:t>
      </w:r>
    </w:p>
    <w:p w:rsidR="00271BCB" w:rsidRDefault="00271BCB" w:rsidP="00F26996">
      <w:pPr>
        <w:pStyle w:val="Paragrafoelenc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Ne deriva che quella parte molto ampia di </w:t>
      </w:r>
      <w:proofErr w:type="spellStart"/>
      <w:r>
        <w:rPr>
          <w:rFonts w:ascii="Times New Roman" w:hAnsi="Times New Roman" w:cs="Times New Roman"/>
          <w:sz w:val="40"/>
          <w:szCs w:val="40"/>
        </w:rPr>
        <w:t>societa</w:t>
      </w:r>
      <w:proofErr w:type="gramStart"/>
      <w:r>
        <w:rPr>
          <w:rFonts w:ascii="Times New Roman" w:hAnsi="Times New Roman" w:cs="Times New Roman"/>
          <w:sz w:val="40"/>
          <w:szCs w:val="40"/>
        </w:rPr>
        <w:t>’</w:t>
      </w:r>
      <w:proofErr w:type="spellEnd"/>
      <w:r>
        <w:rPr>
          <w:rFonts w:ascii="Times New Roman" w:hAnsi="Times New Roman" w:cs="Times New Roman"/>
          <w:sz w:val="40"/>
          <w:szCs w:val="40"/>
        </w:rPr>
        <w:t>( pazienti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-famigliari-medici-infermieri-operatori sanitari in genere ) con cui le AVO interagiscono per il loro servizio, ne </w:t>
      </w:r>
      <w:proofErr w:type="spellStart"/>
      <w:r>
        <w:rPr>
          <w:rFonts w:ascii="Times New Roman" w:hAnsi="Times New Roman" w:cs="Times New Roman"/>
          <w:sz w:val="40"/>
          <w:szCs w:val="40"/>
        </w:rPr>
        <w:t>risultera’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positivamente beneficiata, in termini di umanizzazione del contesto e quindi con un evidente miglioramento del benessere psico-fisico.</w:t>
      </w:r>
    </w:p>
    <w:p w:rsidR="00F42012" w:rsidRDefault="00F42012" w:rsidP="00F26996">
      <w:pPr>
        <w:pStyle w:val="Paragrafoelenc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Se si </w:t>
      </w:r>
      <w:proofErr w:type="spellStart"/>
      <w:r>
        <w:rPr>
          <w:rFonts w:ascii="Times New Roman" w:hAnsi="Times New Roman" w:cs="Times New Roman"/>
          <w:sz w:val="40"/>
          <w:szCs w:val="40"/>
        </w:rPr>
        <w:t>riuscira’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ad attuare una comunicazione migliore e mirata, anche attraverso tutti gli </w:t>
      </w:r>
      <w:proofErr w:type="spellStart"/>
      <w:r>
        <w:rPr>
          <w:rFonts w:ascii="Times New Roman" w:hAnsi="Times New Roman" w:cs="Times New Roman"/>
          <w:sz w:val="40"/>
          <w:szCs w:val="40"/>
        </w:rPr>
        <w:lastRenderedPageBreak/>
        <w:t>stumenti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di divulgazione che possono essere usati </w:t>
      </w:r>
      <w:proofErr w:type="gramStart"/>
      <w:r>
        <w:rPr>
          <w:rFonts w:ascii="Times New Roman" w:hAnsi="Times New Roman" w:cs="Times New Roman"/>
          <w:sz w:val="40"/>
          <w:szCs w:val="40"/>
        </w:rPr>
        <w:t>( media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-social-eventi aperti alla cittadinanza ), sicuramente tutto il territorio ne </w:t>
      </w:r>
      <w:proofErr w:type="spellStart"/>
      <w:r>
        <w:rPr>
          <w:rFonts w:ascii="Times New Roman" w:hAnsi="Times New Roman" w:cs="Times New Roman"/>
          <w:sz w:val="40"/>
          <w:szCs w:val="40"/>
        </w:rPr>
        <w:t>beneficiera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’ ed il messaggio di cui AVO si fa portatore, </w:t>
      </w:r>
      <w:proofErr w:type="spellStart"/>
      <w:r>
        <w:rPr>
          <w:rFonts w:ascii="Times New Roman" w:hAnsi="Times New Roman" w:cs="Times New Roman"/>
          <w:sz w:val="40"/>
          <w:szCs w:val="40"/>
        </w:rPr>
        <w:t>arrivera’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in maniera </w:t>
      </w:r>
      <w:proofErr w:type="spellStart"/>
      <w:r>
        <w:rPr>
          <w:rFonts w:ascii="Times New Roman" w:hAnsi="Times New Roman" w:cs="Times New Roman"/>
          <w:sz w:val="40"/>
          <w:szCs w:val="40"/>
        </w:rPr>
        <w:t>piu’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chiara ed efficace.</w:t>
      </w:r>
    </w:p>
    <w:p w:rsidR="00F42012" w:rsidRDefault="00F42012" w:rsidP="00F26996">
      <w:pPr>
        <w:pStyle w:val="Paragrafoelenc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Stimolare una nuova </w:t>
      </w:r>
      <w:proofErr w:type="spellStart"/>
      <w:r>
        <w:rPr>
          <w:rFonts w:ascii="Times New Roman" w:hAnsi="Times New Roman" w:cs="Times New Roman"/>
          <w:sz w:val="40"/>
          <w:szCs w:val="40"/>
        </w:rPr>
        <w:t>sensibilita’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sul tema della </w:t>
      </w:r>
      <w:proofErr w:type="spellStart"/>
      <w:r>
        <w:rPr>
          <w:rFonts w:ascii="Times New Roman" w:hAnsi="Times New Roman" w:cs="Times New Roman"/>
          <w:sz w:val="40"/>
          <w:szCs w:val="40"/>
        </w:rPr>
        <w:t>solidarieta’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del Volontariato puro, servirebbe a raggiungere importanti </w:t>
      </w:r>
      <w:proofErr w:type="spellStart"/>
      <w:r>
        <w:rPr>
          <w:rFonts w:ascii="Times New Roman" w:hAnsi="Times New Roman" w:cs="Times New Roman"/>
          <w:sz w:val="40"/>
          <w:szCs w:val="40"/>
        </w:rPr>
        <w:t>risultari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sotto forma di nuove adesioni e quindi di nuova linfa, importante per la vita dell’Associazione.</w:t>
      </w:r>
    </w:p>
    <w:p w:rsidR="00F42012" w:rsidRPr="0078122D" w:rsidRDefault="00F42012" w:rsidP="00F26996">
      <w:pPr>
        <w:pStyle w:val="Paragrafoelenc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Formare i volontari alla comunicazione attiva ed efficace, </w:t>
      </w:r>
      <w:proofErr w:type="spellStart"/>
      <w:r>
        <w:rPr>
          <w:rFonts w:ascii="Times New Roman" w:hAnsi="Times New Roman" w:cs="Times New Roman"/>
          <w:sz w:val="40"/>
          <w:szCs w:val="40"/>
        </w:rPr>
        <w:t>e’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uno straordinario movimento all’interno della nostra </w:t>
      </w:r>
      <w:proofErr w:type="spellStart"/>
      <w:r>
        <w:rPr>
          <w:rFonts w:ascii="Times New Roman" w:hAnsi="Times New Roman" w:cs="Times New Roman"/>
          <w:sz w:val="40"/>
          <w:szCs w:val="40"/>
        </w:rPr>
        <w:t>societa’</w:t>
      </w:r>
      <w:proofErr w:type="spellEnd"/>
      <w:r>
        <w:rPr>
          <w:rFonts w:ascii="Times New Roman" w:hAnsi="Times New Roman" w:cs="Times New Roman"/>
          <w:sz w:val="40"/>
          <w:szCs w:val="40"/>
        </w:rPr>
        <w:t>, capace di modificare il pensiero comune</w:t>
      </w:r>
      <w:r w:rsidR="00F26996">
        <w:rPr>
          <w:rFonts w:ascii="Times New Roman" w:hAnsi="Times New Roman" w:cs="Times New Roman"/>
          <w:sz w:val="40"/>
          <w:szCs w:val="40"/>
        </w:rPr>
        <w:t xml:space="preserve"> ed orientare verso una sempre maggiore </w:t>
      </w:r>
      <w:proofErr w:type="spellStart"/>
      <w:r w:rsidR="00F26996">
        <w:rPr>
          <w:rFonts w:ascii="Times New Roman" w:hAnsi="Times New Roman" w:cs="Times New Roman"/>
          <w:sz w:val="40"/>
          <w:szCs w:val="40"/>
        </w:rPr>
        <w:t>solidarieta’</w:t>
      </w:r>
      <w:proofErr w:type="spellEnd"/>
      <w:r w:rsidR="00F26996">
        <w:rPr>
          <w:rFonts w:ascii="Times New Roman" w:hAnsi="Times New Roman" w:cs="Times New Roman"/>
          <w:sz w:val="40"/>
          <w:szCs w:val="40"/>
        </w:rPr>
        <w:t xml:space="preserve"> ed apertura agli altri, all’accettazione di culture diverse ed al superamento dei pregiudizi.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sectPr w:rsidR="00F42012" w:rsidRPr="0078122D" w:rsidSect="00FA3284">
      <w:footerReference w:type="default" r:id="rId9"/>
      <w:pgSz w:w="11906" w:h="16838" w:code="9"/>
      <w:pgMar w:top="1728" w:right="1800" w:bottom="1440" w:left="1800" w:header="720" w:footer="720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3CB" w:rsidRDefault="005B73CB" w:rsidP="00C6554A">
      <w:pPr>
        <w:spacing w:before="0" w:after="0" w:line="240" w:lineRule="auto"/>
      </w:pPr>
      <w:r>
        <w:separator/>
      </w:r>
    </w:p>
  </w:endnote>
  <w:endnote w:type="continuationSeparator" w:id="0">
    <w:p w:rsidR="005B73CB" w:rsidRDefault="005B73CB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3EE" w:rsidRDefault="00ED7C44">
    <w:pPr>
      <w:pStyle w:val="Pidipagina"/>
    </w:pPr>
    <w:r>
      <w:rPr>
        <w:lang w:bidi="it-IT"/>
      </w:rPr>
      <w:t xml:space="preserve">Pagina </w:t>
    </w:r>
    <w:r>
      <w:rPr>
        <w:lang w:bidi="it-IT"/>
      </w:rPr>
      <w:fldChar w:fldCharType="begin"/>
    </w:r>
    <w:r>
      <w:rPr>
        <w:lang w:bidi="it-IT"/>
      </w:rPr>
      <w:instrText xml:space="preserve"> PAGE  \* Arabic  \* MERGEFORMAT </w:instrText>
    </w:r>
    <w:r>
      <w:rPr>
        <w:lang w:bidi="it-IT"/>
      </w:rPr>
      <w:fldChar w:fldCharType="separate"/>
    </w:r>
    <w:r w:rsidR="00FF66D3">
      <w:rPr>
        <w:noProof/>
        <w:lang w:bidi="it-IT"/>
      </w:rPr>
      <w:t>1</w:t>
    </w:r>
    <w:r>
      <w:rPr>
        <w:lang w:bidi="it-I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3CB" w:rsidRDefault="005B73CB" w:rsidP="00C6554A">
      <w:pPr>
        <w:spacing w:before="0" w:after="0" w:line="240" w:lineRule="auto"/>
      </w:pPr>
      <w:r>
        <w:separator/>
      </w:r>
    </w:p>
  </w:footnote>
  <w:footnote w:type="continuationSeparator" w:id="0">
    <w:p w:rsidR="005B73CB" w:rsidRDefault="005B73CB" w:rsidP="00C6554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6BAC"/>
      </v:shape>
    </w:pict>
  </w:numPicBullet>
  <w:abstractNum w:abstractNumId="0" w15:restartNumberingAfterBreak="0">
    <w:nsid w:val="FFFFFF7C"/>
    <w:multiLevelType w:val="singleLevel"/>
    <w:tmpl w:val="61E622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DA9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E4E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18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0C08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9E1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069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C8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A6FCB4"/>
    <w:lvl w:ilvl="0">
      <w:start w:val="1"/>
      <w:numFmt w:val="bullet"/>
      <w:pStyle w:val="Puntoelenco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483622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2367511E"/>
    <w:multiLevelType w:val="hybridMultilevel"/>
    <w:tmpl w:val="65444C5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8"/>
  </w:num>
  <w:num w:numId="4">
    <w:abstractNumId w:val="9"/>
  </w:num>
  <w:num w:numId="5">
    <w:abstractNumId w:val="13"/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84"/>
    <w:rsid w:val="00051950"/>
    <w:rsid w:val="002554CD"/>
    <w:rsid w:val="00271BCB"/>
    <w:rsid w:val="00293B83"/>
    <w:rsid w:val="002B4294"/>
    <w:rsid w:val="00333D0D"/>
    <w:rsid w:val="003A07D9"/>
    <w:rsid w:val="004C049F"/>
    <w:rsid w:val="005000E2"/>
    <w:rsid w:val="005B73CB"/>
    <w:rsid w:val="006A3CE7"/>
    <w:rsid w:val="0078122D"/>
    <w:rsid w:val="007D7A8D"/>
    <w:rsid w:val="00807AE4"/>
    <w:rsid w:val="0093528E"/>
    <w:rsid w:val="00A679D5"/>
    <w:rsid w:val="00B01FDB"/>
    <w:rsid w:val="00C6554A"/>
    <w:rsid w:val="00CF1502"/>
    <w:rsid w:val="00ED7C44"/>
    <w:rsid w:val="00F26996"/>
    <w:rsid w:val="00F42012"/>
    <w:rsid w:val="00FA3284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5B1AD2-F031-4DA6-81EF-E5AE451B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it-IT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3D0D"/>
  </w:style>
  <w:style w:type="paragraph" w:styleId="Titolo1">
    <w:name w:val="heading 1"/>
    <w:basedOn w:val="Normale"/>
    <w:next w:val="Normale"/>
    <w:link w:val="Titolo1Carattere"/>
    <w:uiPriority w:val="9"/>
    <w:qFormat/>
    <w:rsid w:val="00333D0D"/>
    <w:pPr>
      <w:keepNext/>
      <w:keepLines/>
      <w:spacing w:before="600" w:after="60"/>
      <w:contextualSpacing/>
      <w:outlineLvl w:val="0"/>
    </w:pPr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33D0D"/>
    <w:pPr>
      <w:keepNext/>
      <w:keepLines/>
      <w:spacing w:before="240" w:after="0"/>
      <w:contextualSpacing/>
      <w:outlineLvl w:val="1"/>
    </w:pPr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55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55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F5B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554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5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55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3D0D"/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33D0D"/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customStyle="1" w:styleId="Informazionidicontatto">
    <w:name w:val="Informazioni di contatto"/>
    <w:basedOn w:val="Normale"/>
    <w:uiPriority w:val="4"/>
    <w:qFormat/>
    <w:rsid w:val="00C6554A"/>
    <w:pPr>
      <w:spacing w:before="0" w:after="0"/>
      <w:jc w:val="center"/>
    </w:pPr>
  </w:style>
  <w:style w:type="paragraph" w:styleId="Puntoelenco">
    <w:name w:val="List Bullet"/>
    <w:basedOn w:val="Normale"/>
    <w:uiPriority w:val="10"/>
    <w:unhideWhenUsed/>
    <w:qFormat/>
    <w:rsid w:val="00C6554A"/>
    <w:pPr>
      <w:numPr>
        <w:numId w:val="4"/>
      </w:numPr>
    </w:pPr>
  </w:style>
  <w:style w:type="paragraph" w:styleId="Titolo">
    <w:name w:val="Title"/>
    <w:basedOn w:val="Normale"/>
    <w:link w:val="TitoloCarattere"/>
    <w:uiPriority w:val="2"/>
    <w:unhideWhenUsed/>
    <w:qFormat/>
    <w:rsid w:val="00333D0D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TitoloCarattere">
    <w:name w:val="Titolo Carattere"/>
    <w:basedOn w:val="Carpredefinitoparagrafo"/>
    <w:link w:val="Titolo"/>
    <w:uiPriority w:val="2"/>
    <w:rsid w:val="00333D0D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Sottotitolo">
    <w:name w:val="Subtitle"/>
    <w:basedOn w:val="Normale"/>
    <w:link w:val="SottotitoloCarattere"/>
    <w:uiPriority w:val="3"/>
    <w:unhideWhenUsed/>
    <w:qFormat/>
    <w:rsid w:val="00333D0D"/>
    <w:pPr>
      <w:numPr>
        <w:ilvl w:val="1"/>
      </w:numPr>
      <w:spacing w:before="0" w:after="480"/>
      <w:contextualSpacing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ottotitoloCarattere">
    <w:name w:val="Sottotitolo Carattere"/>
    <w:basedOn w:val="Carpredefinitoparagrafo"/>
    <w:link w:val="Sottotitolo"/>
    <w:uiPriority w:val="3"/>
    <w:rsid w:val="00333D0D"/>
    <w:rPr>
      <w:rFonts w:asciiTheme="majorHAnsi" w:eastAsiaTheme="majorEastAsia" w:hAnsiTheme="majorHAnsi" w:cstheme="majorBidi"/>
      <w:caps/>
      <w:sz w:val="26"/>
    </w:rPr>
  </w:style>
  <w:style w:type="paragraph" w:styleId="Pidipagina">
    <w:name w:val="footer"/>
    <w:basedOn w:val="Normale"/>
    <w:link w:val="PidipaginaCarattere"/>
    <w:uiPriority w:val="99"/>
    <w:unhideWhenUsed/>
    <w:rsid w:val="00C6554A"/>
    <w:pPr>
      <w:spacing w:before="0" w:after="0" w:line="240" w:lineRule="auto"/>
      <w:jc w:val="right"/>
    </w:pPr>
    <w:rPr>
      <w:cap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554A"/>
    <w:rPr>
      <w:caps/>
    </w:rPr>
  </w:style>
  <w:style w:type="paragraph" w:customStyle="1" w:styleId="Foto">
    <w:name w:val="Foto"/>
    <w:basedOn w:val="Normale"/>
    <w:uiPriority w:val="1"/>
    <w:qFormat/>
    <w:rsid w:val="00C6554A"/>
    <w:pPr>
      <w:spacing w:before="0" w:after="0"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C6554A"/>
    <w:pPr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554A"/>
    <w:rPr>
      <w:color w:val="595959" w:themeColor="text1" w:themeTint="A6"/>
      <w:sz w:val="20"/>
      <w:szCs w:val="20"/>
      <w:lang w:eastAsia="ja-JP"/>
    </w:rPr>
  </w:style>
  <w:style w:type="paragraph" w:styleId="Numeroelenco">
    <w:name w:val="List Number"/>
    <w:basedOn w:val="Normale"/>
    <w:uiPriority w:val="11"/>
    <w:unhideWhenUsed/>
    <w:qFormat/>
    <w:rsid w:val="00C6554A"/>
    <w:pPr>
      <w:numPr>
        <w:numId w:val="3"/>
      </w:numPr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6554A"/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6554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6554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C6554A"/>
    <w:rPr>
      <w:i/>
      <w:iCs/>
      <w:color w:val="007789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C6554A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C6554A"/>
    <w:rPr>
      <w:i/>
      <w:iCs/>
      <w:color w:val="007789" w:themeColor="accent1" w:themeShade="BF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C6554A"/>
    <w:rPr>
      <w:b/>
      <w:bCs/>
      <w:caps w:val="0"/>
      <w:smallCaps/>
      <w:color w:val="007789" w:themeColor="accent1" w:themeShade="BF"/>
      <w:spacing w:val="5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6554A"/>
    <w:pPr>
      <w:spacing w:before="0" w:line="240" w:lineRule="auto"/>
    </w:pPr>
    <w:rPr>
      <w:i/>
      <w:iCs/>
      <w:color w:val="4E5B6F" w:themeColor="text2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554A"/>
    <w:rPr>
      <w:rFonts w:ascii="Segoe UI" w:hAnsi="Segoe UI" w:cs="Segoe UI"/>
      <w:szCs w:val="18"/>
    </w:rPr>
  </w:style>
  <w:style w:type="paragraph" w:styleId="Testodelblocco">
    <w:name w:val="Block Text"/>
    <w:basedOn w:val="Normale"/>
    <w:uiPriority w:val="99"/>
    <w:semiHidden/>
    <w:unhideWhenUsed/>
    <w:rsid w:val="00C6554A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rFonts w:eastAsiaTheme="minorEastAsia"/>
      <w:i/>
      <w:iCs/>
      <w:color w:val="007789" w:themeColor="accent1" w:themeShade="BF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6554A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6554A"/>
    <w:rPr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C6554A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C6554A"/>
    <w:rPr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C6554A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6554A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6554A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6554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6554A"/>
    <w:rPr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C6554A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6554A"/>
    <w:rPr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C6554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554A"/>
    <w:rPr>
      <w:color w:val="007789" w:themeColor="accent1" w:themeShade="B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6554A"/>
    <w:rPr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C6554A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6554A"/>
    <w:rPr>
      <w:rFonts w:ascii="Consolas" w:hAnsi="Consolas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C6554A"/>
    <w:rPr>
      <w:color w:val="835D00" w:themeColor="accent3" w:themeShade="80"/>
      <w:u w:val="single"/>
    </w:rPr>
  </w:style>
  <w:style w:type="paragraph" w:styleId="Testomacro">
    <w:name w:val="macro"/>
    <w:link w:val="TestomacroCarattere"/>
    <w:uiPriority w:val="99"/>
    <w:semiHidden/>
    <w:unhideWhenUsed/>
    <w:rsid w:val="00C655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C6554A"/>
    <w:rPr>
      <w:rFonts w:ascii="Consolas" w:hAnsi="Consolas"/>
      <w:szCs w:val="20"/>
    </w:rPr>
  </w:style>
  <w:style w:type="character" w:styleId="Testosegnaposto">
    <w:name w:val="Placeholder Text"/>
    <w:basedOn w:val="Carpredefinitoparagrafo"/>
    <w:uiPriority w:val="99"/>
    <w:semiHidden/>
    <w:rsid w:val="00C6554A"/>
    <w:rPr>
      <w:color w:val="595959" w:themeColor="text1" w:themeTint="A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6554A"/>
    <w:rPr>
      <w:rFonts w:ascii="Consolas" w:hAnsi="Consolas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554CD"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554CD"/>
    <w:rPr>
      <w:rFonts w:asciiTheme="majorHAnsi" w:eastAsiaTheme="majorEastAsia" w:hAnsiTheme="majorHAnsi" w:cstheme="majorBidi"/>
      <w:color w:val="004F5B" w:themeColor="accent1" w:themeShade="7F"/>
    </w:rPr>
  </w:style>
  <w:style w:type="paragraph" w:styleId="Paragrafoelenco">
    <w:name w:val="List Paragraph"/>
    <w:basedOn w:val="Normale"/>
    <w:uiPriority w:val="34"/>
    <w:unhideWhenUsed/>
    <w:qFormat/>
    <w:rsid w:val="00781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orS\AppData\Roaming\Microsoft\Templates\Relazione%20con%20fotografia%20in%20copertina.dotx" TargetMode="External"/></Relationship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Relazione con fotografia in copertina</Template>
  <TotalTime>85</TotalTime>
  <Pages>5</Pages>
  <Words>595</Words>
  <Characters>3393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2018-11-18T18:03:00Z</dcterms:created>
  <dcterms:modified xsi:type="dcterms:W3CDTF">2018-11-18T19:28:00Z</dcterms:modified>
</cp:coreProperties>
</file>